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46" w:rsidRPr="0022788F" w:rsidRDefault="00E17ADE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ს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ს</w:t>
      </w:r>
      <w:r w:rsidRPr="0022788F">
        <w:rPr>
          <w:rFonts w:ascii="Sylfaen" w:hAnsi="Sylfaen"/>
        </w:rPr>
        <w:t xml:space="preserve">. </w:t>
      </w:r>
      <w:r w:rsidRPr="0022788F">
        <w:rPr>
          <w:rFonts w:ascii="Sylfaen" w:hAnsi="Sylfaen" w:cs="Sylfaen"/>
        </w:rPr>
        <w:t>ლომისი</w:t>
      </w:r>
      <w:r w:rsidRPr="0022788F">
        <w:rPr>
          <w:rFonts w:ascii="Sylfaen" w:hAnsi="Sylfaen"/>
        </w:rPr>
        <w:t>/</w:t>
      </w:r>
      <w:r w:rsidRPr="0022788F">
        <w:rPr>
          <w:rFonts w:ascii="Sylfaen" w:hAnsi="Sylfaen" w:cs="Sylfaen"/>
        </w:rPr>
        <w:t>ლუდსახარში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ნატახტარი</w:t>
      </w:r>
      <w:r w:rsidRPr="0022788F">
        <w:rPr>
          <w:rFonts w:ascii="Sylfaen" w:hAnsi="Sylfaen"/>
        </w:rPr>
        <w:t xml:space="preserve"> -</w:t>
      </w:r>
      <w:r w:rsidRPr="0022788F">
        <w:rPr>
          <w:rFonts w:ascii="Sylfaen" w:hAnsi="Sylfaen" w:cs="Sylfaen"/>
        </w:rPr>
        <w:t>აცხადებს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ტენდერს</w:t>
      </w:r>
      <w:r w:rsidRPr="0022788F">
        <w:rPr>
          <w:rFonts w:ascii="Sylfaen" w:hAnsi="Sylfaen"/>
        </w:rPr>
        <w:t>:</w:t>
      </w: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ა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r w:rsidRPr="0022788F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 #-</w:t>
      </w:r>
      <w:r w:rsidR="00A06A8E">
        <w:rPr>
          <w:rFonts w:ascii="Sylfaen" w:hAnsi="Sylfaen" w:cs="Sylfaen"/>
          <w:color w:val="000000"/>
        </w:rPr>
        <w:t>EF-GE/</w:t>
      </w:r>
      <w:r w:rsidR="00AD37FE">
        <w:rPr>
          <w:rFonts w:ascii="Sylfaen" w:hAnsi="Sylfaen" w:cs="Sylfaen"/>
          <w:color w:val="000000"/>
        </w:rPr>
        <w:t>372</w:t>
      </w: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ბ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r w:rsidR="005267C6">
        <w:rPr>
          <w:rFonts w:ascii="Sylfaen" w:eastAsia="Times New Roman" w:hAnsi="Sylfaen" w:cs="Calibri"/>
          <w:b/>
          <w:bCs/>
          <w:color w:val="000000"/>
          <w:lang w:val="ka-GE"/>
        </w:rPr>
        <w:t>დ</w:t>
      </w:r>
      <w:r w:rsidR="005267C6" w:rsidRPr="0022788F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r w:rsidR="005267C6">
        <w:rPr>
          <w:rFonts w:ascii="Sylfaen" w:eastAsia="Times New Roman" w:hAnsi="Sylfaen" w:cs="Calibri"/>
          <w:b/>
          <w:bCs/>
          <w:color w:val="000000"/>
        </w:rPr>
        <w:t>:</w:t>
      </w:r>
      <w:r w:rsidR="00EC006D" w:rsidRPr="0022788F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  <w:r w:rsidR="00830923">
        <w:rPr>
          <w:rFonts w:ascii="Sylfaen" w:eastAsia="Times New Roman" w:hAnsi="Sylfaen" w:cs="Calibri"/>
          <w:b/>
          <w:bCs/>
          <w:color w:val="000000"/>
          <w:lang w:val="ka-GE"/>
        </w:rPr>
        <w:t>გოფრირებული მუყაო</w:t>
      </w:r>
      <w:r w:rsidR="004565BA">
        <w:rPr>
          <w:rFonts w:ascii="Sylfaen" w:eastAsia="Times New Roman" w:hAnsi="Sylfaen" w:cs="Calibri"/>
          <w:b/>
          <w:bCs/>
          <w:color w:val="000000"/>
          <w:lang w:val="ka-GE"/>
        </w:rPr>
        <w:t>ს</w:t>
      </w:r>
      <w:r w:rsidR="00C12260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="00830923">
        <w:rPr>
          <w:rFonts w:ascii="Sylfaen" w:eastAsia="Times New Roman" w:hAnsi="Sylfaen" w:cs="Calibri"/>
          <w:b/>
          <w:bCs/>
          <w:color w:val="000000"/>
          <w:lang w:val="ka-GE"/>
        </w:rPr>
        <w:t>და გოფრირებული საფენი</w:t>
      </w:r>
      <w:r w:rsidR="004565BA">
        <w:rPr>
          <w:rFonts w:ascii="Sylfaen" w:eastAsia="Times New Roman" w:hAnsi="Sylfaen" w:cs="Calibri"/>
          <w:b/>
          <w:bCs/>
          <w:color w:val="000000"/>
          <w:lang w:val="ka-GE"/>
        </w:rPr>
        <w:t>ს შესყიდვა</w:t>
      </w: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თანდართულ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ფაილებში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შეგიძლიათ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იხილოთ</w:t>
      </w:r>
      <w:r w:rsidRPr="0022788F">
        <w:rPr>
          <w:rFonts w:ascii="Sylfaen" w:eastAsia="Times New Roman" w:hAnsi="Sylfaen" w:cs="Calibri"/>
          <w:color w:val="000000"/>
        </w:rPr>
        <w:t>:</w:t>
      </w:r>
    </w:p>
    <w:p w:rsidR="00E17ADE" w:rsidRPr="00AD45D6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:rsidR="00E17ADE" w:rsidRDefault="00E17ADE" w:rsidP="00EC006D">
      <w:pPr>
        <w:pStyle w:val="ListParagraph"/>
        <w:numPr>
          <w:ilvl w:val="0"/>
          <w:numId w:val="7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ტენდერის სააპლიკაციო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ფორმა</w:t>
      </w:r>
      <w:r w:rsidR="00AD64D1" w:rsidRPr="0022788F">
        <w:rPr>
          <w:rFonts w:ascii="Sylfaen" w:hAnsi="Sylfaen"/>
        </w:rPr>
        <w:t>;</w:t>
      </w:r>
    </w:p>
    <w:p w:rsidR="007B7A61" w:rsidRDefault="007B7A61" w:rsidP="009C5C6D">
      <w:pPr>
        <w:pStyle w:val="ListParagraph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დამატებითი </w:t>
      </w:r>
      <w:r w:rsidR="00830923">
        <w:rPr>
          <w:rFonts w:ascii="Sylfaen" w:hAnsi="Sylfaen"/>
          <w:lang w:val="ka-GE"/>
        </w:rPr>
        <w:t xml:space="preserve">ტექნიკური </w:t>
      </w:r>
      <w:r w:rsidR="009C5C6D">
        <w:rPr>
          <w:rFonts w:ascii="Sylfaen" w:hAnsi="Sylfaen"/>
          <w:lang w:val="ka-GE"/>
        </w:rPr>
        <w:t>სპეციფიკაციები</w:t>
      </w:r>
      <w:r w:rsidR="00FB0E92">
        <w:rPr>
          <w:rFonts w:ascii="Sylfaen" w:hAnsi="Sylfaen"/>
        </w:rPr>
        <w:t>;</w:t>
      </w:r>
    </w:p>
    <w:p w:rsidR="00FB0E92" w:rsidRPr="006F270A" w:rsidRDefault="00B656A7" w:rsidP="006F270A">
      <w:pPr>
        <w:pStyle w:val="ListParagraph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ნახაზები </w:t>
      </w:r>
      <w:r w:rsidR="009C5C6D">
        <w:rPr>
          <w:rFonts w:ascii="Sylfaen" w:hAnsi="Sylfaen"/>
          <w:lang w:val="ka-GE"/>
        </w:rPr>
        <w:t xml:space="preserve"> და </w:t>
      </w:r>
      <w:r w:rsidR="00830923">
        <w:rPr>
          <w:rFonts w:ascii="Sylfaen" w:hAnsi="Sylfaen"/>
          <w:lang w:val="ka-GE"/>
        </w:rPr>
        <w:t>დიზაინები</w:t>
      </w:r>
      <w:r w:rsidR="009C5C6D">
        <w:rPr>
          <w:rFonts w:ascii="Sylfaen" w:hAnsi="Sylfaen"/>
          <w:lang w:val="ka-GE"/>
        </w:rPr>
        <w:t>;</w:t>
      </w:r>
    </w:p>
    <w:p w:rsidR="00FB0E92" w:rsidRPr="0022788F" w:rsidRDefault="00FB0E92" w:rsidP="00EC006D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დაინტერესებულმა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პირებმა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დალუქულ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კონვერტში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უნდა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წარადგინონ</w:t>
      </w:r>
      <w:r w:rsidRPr="0022788F">
        <w:rPr>
          <w:rFonts w:ascii="Sylfaen" w:eastAsia="Times New Roman" w:hAnsi="Sylfaen" w:cs="Calibri"/>
          <w:color w:val="000000"/>
        </w:rPr>
        <w:t>:</w:t>
      </w: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შევსებული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ხელმოწერილი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ტენდერის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სააპლიკაციო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ფორმა</w:t>
      </w:r>
      <w:r w:rsidRPr="0022788F">
        <w:rPr>
          <w:rFonts w:ascii="Sylfaen" w:hAnsi="Sylfaen"/>
        </w:rPr>
        <w:t>;</w:t>
      </w:r>
    </w:p>
    <w:p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ამონაწერი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სამეწარმეო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რეესტრიდან</w:t>
      </w:r>
      <w:r w:rsidRPr="0022788F">
        <w:rPr>
          <w:rFonts w:ascii="Sylfaen" w:hAnsi="Sylfaen"/>
        </w:rPr>
        <w:t>;</w:t>
      </w:r>
    </w:p>
    <w:p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პროდუქტის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ხელმოწერილი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სპეციფიკაცია</w:t>
      </w:r>
      <w:r w:rsidR="006D2FBD" w:rsidRPr="0022788F">
        <w:rPr>
          <w:rFonts w:ascii="Sylfaen" w:hAnsi="Sylfaen"/>
        </w:rPr>
        <w:t>.</w:t>
      </w:r>
    </w:p>
    <w:p w:rsidR="00E17ADE" w:rsidRPr="0022788F" w:rsidRDefault="00E17ADE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ტენდერის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პირობები</w:t>
      </w:r>
      <w:r w:rsidRPr="0022788F">
        <w:rPr>
          <w:rFonts w:ascii="Sylfaen" w:hAnsi="Sylfaen"/>
        </w:rPr>
        <w:t>:</w:t>
      </w:r>
    </w:p>
    <w:p w:rsidR="00E17ADE" w:rsidRPr="0022788F" w:rsidRDefault="00E17ADE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ფასები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შეიცავდეს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ყველა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შესაძლო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გადასახადს</w:t>
      </w:r>
      <w:r w:rsidRPr="0022788F">
        <w:rPr>
          <w:rFonts w:ascii="Sylfaen" w:hAnsi="Sylfaen"/>
        </w:rPr>
        <w:t xml:space="preserve"> (</w:t>
      </w:r>
      <w:r w:rsidRPr="0022788F">
        <w:rPr>
          <w:rFonts w:ascii="Sylfaen" w:hAnsi="Sylfaen" w:cs="Sylfaen"/>
        </w:rPr>
        <w:t>დღგ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ა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შ</w:t>
      </w:r>
      <w:r w:rsidRPr="0022788F">
        <w:rPr>
          <w:rFonts w:ascii="Sylfaen" w:hAnsi="Sylfaen"/>
        </w:rPr>
        <w:t>.)</w:t>
      </w:r>
      <w:r w:rsidR="00CE1DA3" w:rsidRPr="0022788F">
        <w:rPr>
          <w:rFonts w:ascii="Sylfaen" w:hAnsi="Sylfaen"/>
          <w:lang w:val="ka-GE"/>
        </w:rPr>
        <w:t>;</w:t>
      </w:r>
    </w:p>
    <w:p w:rsidR="00E17ADE" w:rsidRPr="0022788F" w:rsidRDefault="00E17ADE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მოთხოვნილი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საქონელი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მოწოდებული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იქნას</w:t>
      </w:r>
      <w:r w:rsidRPr="0022788F">
        <w:rPr>
          <w:rFonts w:ascii="Sylfaen" w:hAnsi="Sylfaen"/>
        </w:rPr>
        <w:t xml:space="preserve"> </w:t>
      </w:r>
      <w:r w:rsidR="00EF1135">
        <w:rPr>
          <w:rFonts w:ascii="Sylfaen" w:hAnsi="Sylfaen"/>
        </w:rPr>
        <w:t>201</w:t>
      </w:r>
      <w:r w:rsidR="00AD37FE">
        <w:rPr>
          <w:rFonts w:ascii="Sylfaen" w:hAnsi="Sylfaen"/>
        </w:rPr>
        <w:t>8</w:t>
      </w:r>
      <w:r w:rsidR="0047362F" w:rsidRPr="0022788F">
        <w:rPr>
          <w:rFonts w:ascii="Sylfaen" w:hAnsi="Sylfaen"/>
        </w:rPr>
        <w:t xml:space="preserve"> </w:t>
      </w:r>
      <w:r w:rsidR="0047362F" w:rsidRPr="0022788F">
        <w:rPr>
          <w:rFonts w:ascii="Sylfaen" w:hAnsi="Sylfaen" w:cs="Sylfaen"/>
          <w:lang w:val="ka-GE"/>
        </w:rPr>
        <w:t>წლის</w:t>
      </w:r>
      <w:r w:rsidR="0047362F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განმავლობაში</w:t>
      </w:r>
      <w:r w:rsidR="00436431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ეტაპობრივად</w:t>
      </w:r>
      <w:r w:rsidR="00436431" w:rsidRPr="0022788F">
        <w:rPr>
          <w:rFonts w:ascii="Sylfaen" w:hAnsi="Sylfaen"/>
          <w:lang w:val="ka-GE"/>
        </w:rPr>
        <w:t>;</w:t>
      </w:r>
    </w:p>
    <w:p w:rsidR="00AE6010" w:rsidRPr="00AE6010" w:rsidRDefault="00AF0F05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ასევე მოწოდებულ უნდა იქნას კარდონების ნიმუშები სოფელ ნატახტარში,  უსასყიდლოდ, წარმოებაში საანალიზოდ;</w:t>
      </w:r>
    </w:p>
    <w:p w:rsidR="006D2FBD" w:rsidRPr="00291296" w:rsidRDefault="00AE6010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გადახდის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პირობები</w:t>
      </w:r>
      <w:r w:rsidR="00EC006D" w:rsidRPr="0022788F">
        <w:rPr>
          <w:rFonts w:ascii="Sylfaen" w:hAnsi="Sylfaen"/>
          <w:lang w:val="fi-FI"/>
        </w:rPr>
        <w:t>:</w:t>
      </w:r>
      <w:r w:rsidR="00EF1135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საქონლის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მიღებიდან</w:t>
      </w:r>
      <w:r w:rsidR="006D2FBD" w:rsidRPr="0022788F">
        <w:rPr>
          <w:rFonts w:ascii="Sylfaen" w:hAnsi="Sylfaen"/>
          <w:lang w:val="fi-FI"/>
        </w:rPr>
        <w:t xml:space="preserve"> </w:t>
      </w:r>
      <w:r w:rsidR="002E44A8">
        <w:rPr>
          <w:rFonts w:ascii="Sylfaen" w:hAnsi="Sylfaen"/>
          <w:lang w:val="fi-FI"/>
        </w:rPr>
        <w:t>120</w:t>
      </w:r>
      <w:r w:rsidR="00B61FDF" w:rsidRPr="0022788F">
        <w:rPr>
          <w:rFonts w:ascii="Sylfaen" w:hAnsi="Sylfaen"/>
          <w:lang w:val="ka-GE"/>
        </w:rPr>
        <w:t xml:space="preserve"> </w:t>
      </w:r>
      <w:r w:rsidR="002E44A8">
        <w:rPr>
          <w:rFonts w:ascii="Sylfaen" w:hAnsi="Sylfaen" w:cs="Sylfaen"/>
          <w:lang w:val="ka-GE"/>
        </w:rPr>
        <w:t>კალენდარული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დღე</w:t>
      </w:r>
      <w:r w:rsidR="006D2FBD" w:rsidRPr="0022788F">
        <w:rPr>
          <w:rFonts w:ascii="Sylfaen" w:hAnsi="Sylfaen"/>
          <w:lang w:val="fi-FI"/>
        </w:rPr>
        <w:t>.</w:t>
      </w:r>
    </w:p>
    <w:p w:rsidR="00291296" w:rsidRDefault="00291296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მუყაოს ტიპი - </w:t>
      </w:r>
      <w:r>
        <w:rPr>
          <w:rFonts w:ascii="Sylfaen" w:hAnsi="Sylfaen"/>
        </w:rPr>
        <w:t>E- Flute</w:t>
      </w:r>
      <w:r w:rsidR="00580CBB">
        <w:rPr>
          <w:rFonts w:ascii="Sylfaen" w:hAnsi="Sylfaen"/>
        </w:rPr>
        <w:t>;</w:t>
      </w:r>
    </w:p>
    <w:p w:rsidR="00580CBB" w:rsidRPr="00580CBB" w:rsidRDefault="00580CBB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კაიზერის მუყაოს ფასი მოგვაწოდეთ ბრენდირების გარეშე;</w:t>
      </w:r>
    </w:p>
    <w:p w:rsidR="00580CBB" w:rsidRPr="00B86EE6" w:rsidRDefault="00580CBB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ნატახტრის მუყაოს ფასი მოგვაწოდეთ ახალი ზომების მიხედვით. ბრენდირება რჩება იგივე. </w:t>
      </w:r>
    </w:p>
    <w:p w:rsidR="00B86EE6" w:rsidRPr="0022788F" w:rsidRDefault="00B86EE6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სტაროპრამენის მუყაოს ზომა იგივეა რაც ძველი ნატახტირის ზომა. </w:t>
      </w:r>
      <w:bookmarkStart w:id="0" w:name="_GoBack"/>
      <w:bookmarkEnd w:id="0"/>
    </w:p>
    <w:p w:rsidR="006D2FBD" w:rsidRPr="0022788F" w:rsidRDefault="006D2FBD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გთხოვთ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დალუქულ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კონვერტზე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მიუთითოთ</w:t>
      </w:r>
      <w:r w:rsidRPr="0022788F">
        <w:rPr>
          <w:rFonts w:ascii="Sylfaen" w:hAnsi="Sylfaen"/>
        </w:rPr>
        <w:t>: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თქვენი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კომპანიის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დასახელება</w:t>
      </w:r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საკონტაქტო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ინფორმაცია</w:t>
      </w:r>
      <w:r w:rsidRPr="0022788F">
        <w:rPr>
          <w:rFonts w:ascii="Sylfaen" w:hAnsi="Sylfaen"/>
        </w:rPr>
        <w:t xml:space="preserve">:  </w:t>
      </w:r>
      <w:r w:rsidRPr="0022788F">
        <w:rPr>
          <w:rFonts w:ascii="Sylfaen" w:hAnsi="Sylfaen" w:cs="Sylfaen"/>
        </w:rPr>
        <w:t>პასუხისმგებელი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პირი</w:t>
      </w:r>
      <w:r w:rsidRPr="0022788F">
        <w:rPr>
          <w:rFonts w:ascii="Sylfaen" w:hAnsi="Sylfaen"/>
        </w:rPr>
        <w:t xml:space="preserve">, </w:t>
      </w:r>
      <w:r w:rsidRPr="0022788F">
        <w:rPr>
          <w:rFonts w:ascii="Sylfaen" w:hAnsi="Sylfaen" w:cs="Sylfaen"/>
        </w:rPr>
        <w:t>ტელეფონი</w:t>
      </w:r>
      <w:r w:rsidRPr="0022788F">
        <w:rPr>
          <w:rFonts w:ascii="Sylfaen" w:hAnsi="Sylfaen"/>
        </w:rPr>
        <w:t xml:space="preserve">, </w:t>
      </w:r>
      <w:r w:rsidRPr="0022788F">
        <w:rPr>
          <w:rFonts w:ascii="Sylfaen" w:hAnsi="Sylfaen" w:cs="Sylfaen"/>
        </w:rPr>
        <w:t>მობილური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ელ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ფოსტა</w:t>
      </w:r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ტენდერის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დასახელება</w:t>
      </w:r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მიმღები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განყოფილების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დასახელება</w:t>
      </w:r>
      <w:r w:rsidRPr="0022788F">
        <w:rPr>
          <w:rFonts w:ascii="Sylfaen" w:hAnsi="Sylfaen"/>
        </w:rPr>
        <w:t xml:space="preserve"> : </w:t>
      </w:r>
      <w:r w:rsidRPr="0022788F">
        <w:rPr>
          <w:rFonts w:ascii="Sylfaen" w:hAnsi="Sylfaen" w:cs="Sylfaen"/>
        </w:rPr>
        <w:t>შესყიდვების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დეპარტამენტი</w:t>
      </w:r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წარწერა</w:t>
      </w:r>
      <w:r w:rsidRPr="0022788F">
        <w:rPr>
          <w:rFonts w:ascii="Sylfaen" w:hAnsi="Sylfaen"/>
        </w:rPr>
        <w:t>: "</w:t>
      </w:r>
      <w:r w:rsidRPr="0022788F">
        <w:rPr>
          <w:rFonts w:ascii="Sylfaen" w:hAnsi="Sylfaen" w:cs="Sylfaen"/>
        </w:rPr>
        <w:t>კონფიდენციალურია</w:t>
      </w:r>
      <w:r w:rsidRPr="0022788F">
        <w:rPr>
          <w:rFonts w:ascii="Sylfaen" w:hAnsi="Sylfaen"/>
        </w:rPr>
        <w:t>";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2788F">
        <w:rPr>
          <w:rFonts w:ascii="Sylfaen" w:hAnsi="Sylfaen" w:cs="Sylfaen"/>
        </w:rPr>
        <w:lastRenderedPageBreak/>
        <w:t>გთხოვთ</w:t>
      </w:r>
      <w:r w:rsidRPr="0022788F">
        <w:rPr>
          <w:rFonts w:ascii="Sylfaen" w:hAnsi="Sylfaen"/>
        </w:rPr>
        <w:t xml:space="preserve">, </w:t>
      </w:r>
      <w:r w:rsidRPr="0022788F">
        <w:rPr>
          <w:rFonts w:ascii="Sylfaen" w:hAnsi="Sylfaen" w:cs="Sylfaen"/>
        </w:rPr>
        <w:t>მოაწერეთ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ხელი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="006B4A83" w:rsidRPr="0022788F">
        <w:rPr>
          <w:rFonts w:ascii="Sylfaen" w:hAnsi="Sylfaen" w:cs="Sylfaen"/>
        </w:rPr>
        <w:t>დასვი</w:t>
      </w:r>
      <w:r w:rsidRPr="0022788F">
        <w:rPr>
          <w:rFonts w:ascii="Sylfaen" w:hAnsi="Sylfaen" w:cs="Sylfaen"/>
        </w:rPr>
        <w:t>თ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თქვენი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კომპანიის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ბეჭედი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კონვერტის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დალუქვის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ადგილზე</w:t>
      </w:r>
      <w:r w:rsidRPr="0022788F">
        <w:rPr>
          <w:rFonts w:ascii="Sylfaen" w:hAnsi="Sylfaen"/>
        </w:rPr>
        <w:t>.</w:t>
      </w:r>
    </w:p>
    <w:p w:rsidR="006B4A83" w:rsidRPr="0022788F" w:rsidRDefault="006B4A83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სატენდერო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წინადადება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მოგვაწოდოთ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შემდეგ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მისამართზე</w:t>
      </w:r>
      <w:r w:rsidRPr="0022788F">
        <w:rPr>
          <w:rFonts w:ascii="Sylfaen" w:hAnsi="Sylfaen"/>
        </w:rPr>
        <w:t>:</w:t>
      </w:r>
    </w:p>
    <w:p w:rsidR="006B4A83" w:rsidRPr="0022788F" w:rsidRDefault="006B4A83" w:rsidP="00EC006D">
      <w:pPr>
        <w:rPr>
          <w:rFonts w:ascii="Sylfaen" w:hAnsi="Sylfaen"/>
          <w:b/>
        </w:rPr>
      </w:pPr>
      <w:r w:rsidRPr="0022788F">
        <w:rPr>
          <w:rFonts w:ascii="Sylfaen" w:hAnsi="Sylfaen" w:cs="Sylfaen"/>
          <w:b/>
        </w:rPr>
        <w:t>მცხეთის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რაიონი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სოფ</w:t>
      </w:r>
      <w:r w:rsidRPr="0022788F">
        <w:rPr>
          <w:rFonts w:ascii="Sylfaen" w:hAnsi="Sylfaen"/>
          <w:b/>
        </w:rPr>
        <w:t xml:space="preserve">. </w:t>
      </w:r>
      <w:r w:rsidRPr="0022788F">
        <w:rPr>
          <w:rFonts w:ascii="Sylfaen" w:hAnsi="Sylfaen" w:cs="Sylfaen"/>
          <w:b/>
        </w:rPr>
        <w:t>ნატახტარი</w:t>
      </w:r>
      <w:r w:rsidRPr="0022788F">
        <w:rPr>
          <w:rFonts w:ascii="Sylfaen" w:hAnsi="Sylfaen"/>
          <w:b/>
        </w:rPr>
        <w:t>. "</w:t>
      </w:r>
      <w:r w:rsidRPr="0022788F">
        <w:rPr>
          <w:rFonts w:ascii="Sylfaen" w:hAnsi="Sylfaen" w:cs="Sylfaen"/>
          <w:b/>
        </w:rPr>
        <w:t>ლუდსახარში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ნატახტარი</w:t>
      </w:r>
      <w:r w:rsidRPr="0022788F">
        <w:rPr>
          <w:rFonts w:ascii="Sylfaen" w:hAnsi="Sylfaen"/>
          <w:b/>
        </w:rPr>
        <w:t>"</w:t>
      </w:r>
    </w:p>
    <w:p w:rsidR="006B4A83" w:rsidRPr="0022788F" w:rsidRDefault="006B4A83" w:rsidP="00EC006D">
      <w:pPr>
        <w:spacing w:line="240" w:lineRule="auto"/>
        <w:rPr>
          <w:rFonts w:ascii="Sylfaen" w:hAnsi="Sylfaen"/>
        </w:rPr>
      </w:pPr>
      <w:r w:rsidRPr="0022788F">
        <w:rPr>
          <w:rFonts w:ascii="Sylfaen" w:hAnsi="Sylfaen" w:cs="Sylfaen"/>
        </w:rPr>
        <w:t>შემოთავაზების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მიღება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იწყება</w:t>
      </w:r>
      <w:r w:rsidRPr="0022788F">
        <w:rPr>
          <w:rFonts w:ascii="Sylfaen" w:hAnsi="Sylfaen"/>
        </w:rPr>
        <w:t xml:space="preserve">                       </w:t>
      </w:r>
      <w:r w:rsidR="00580955">
        <w:rPr>
          <w:rFonts w:ascii="Sylfaen" w:hAnsi="Sylfaen"/>
          <w:lang w:val="ka-GE"/>
        </w:rPr>
        <w:t xml:space="preserve">     </w:t>
      </w:r>
      <w:r w:rsidR="00AD37FE">
        <w:rPr>
          <w:rFonts w:ascii="Sylfaen" w:hAnsi="Sylfaen"/>
        </w:rPr>
        <w:t xml:space="preserve">13.12.2017 </w:t>
      </w:r>
      <w:r w:rsidR="002E44A8">
        <w:rPr>
          <w:rFonts w:ascii="Sylfaen" w:hAnsi="Sylfaen"/>
        </w:rPr>
        <w:t>17</w:t>
      </w:r>
      <w:r w:rsidRPr="0022788F">
        <w:rPr>
          <w:rFonts w:ascii="Sylfaen" w:hAnsi="Sylfaen"/>
        </w:rPr>
        <w:t>:00</w:t>
      </w:r>
    </w:p>
    <w:p w:rsidR="006B4A83" w:rsidRPr="0022788F" w:rsidRDefault="006B4A83" w:rsidP="00EC006D">
      <w:pPr>
        <w:spacing w:line="240" w:lineRule="auto"/>
        <w:rPr>
          <w:rFonts w:ascii="Sylfaen" w:hAnsi="Sylfaen"/>
        </w:rPr>
      </w:pPr>
      <w:r w:rsidRPr="0022788F">
        <w:rPr>
          <w:rFonts w:ascii="Sylfaen" w:hAnsi="Sylfaen" w:cs="Sylfaen"/>
        </w:rPr>
        <w:t>შემოთავაზების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მიღება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მთავრდება</w:t>
      </w:r>
      <w:r w:rsidR="00B61FDF" w:rsidRPr="0022788F">
        <w:rPr>
          <w:rFonts w:ascii="Sylfaen" w:hAnsi="Sylfaen"/>
        </w:rPr>
        <w:t xml:space="preserve">              </w:t>
      </w:r>
      <w:r w:rsidR="00EC006D" w:rsidRPr="0022788F">
        <w:rPr>
          <w:rFonts w:ascii="Sylfaen" w:hAnsi="Sylfaen"/>
        </w:rPr>
        <w:t xml:space="preserve">     </w:t>
      </w:r>
      <w:r w:rsidR="00AD37FE">
        <w:rPr>
          <w:rFonts w:ascii="Sylfaen" w:hAnsi="Sylfaen"/>
        </w:rPr>
        <w:t>20.12.2017</w:t>
      </w:r>
      <w:r w:rsidR="00B61FDF" w:rsidRPr="0022788F">
        <w:rPr>
          <w:rFonts w:ascii="Sylfaen" w:hAnsi="Sylfaen"/>
          <w:lang w:val="ka-GE"/>
        </w:rPr>
        <w:t xml:space="preserve"> </w:t>
      </w:r>
      <w:r w:rsidRPr="0022788F">
        <w:rPr>
          <w:rFonts w:ascii="Sylfaen" w:hAnsi="Sylfaen"/>
        </w:rPr>
        <w:t xml:space="preserve"> </w:t>
      </w:r>
      <w:r w:rsidR="00B61FDF" w:rsidRPr="0022788F">
        <w:rPr>
          <w:rFonts w:ascii="Sylfaen" w:hAnsi="Sylfaen"/>
          <w:lang w:val="ka-GE"/>
        </w:rPr>
        <w:t xml:space="preserve"> </w:t>
      </w:r>
      <w:r w:rsidR="002E44A8">
        <w:rPr>
          <w:rFonts w:ascii="Sylfaen" w:hAnsi="Sylfaen"/>
        </w:rPr>
        <w:t>17</w:t>
      </w:r>
      <w:r w:rsidRPr="0022788F">
        <w:rPr>
          <w:rFonts w:ascii="Sylfaen" w:hAnsi="Sylfaen"/>
        </w:rPr>
        <w:t>:00</w:t>
      </w:r>
    </w:p>
    <w:p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შემოთავაზების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სტატუსის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შესახებ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შეტყობინება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გამოიგზავნება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სააპლიკაციო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ფორმაში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მითითებულ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ელექტრონულ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მისამართზე</w:t>
      </w:r>
      <w:r w:rsidRPr="0022788F">
        <w:rPr>
          <w:rFonts w:ascii="Sylfaen" w:eastAsia="Times New Roman" w:hAnsi="Sylfaen" w:cs="Calibri"/>
          <w:color w:val="000000"/>
        </w:rPr>
        <w:t>.</w:t>
      </w:r>
    </w:p>
    <w:p w:rsidR="006B4A83" w:rsidRPr="0022788F" w:rsidRDefault="006B4A83" w:rsidP="006B4A83">
      <w:pPr>
        <w:rPr>
          <w:rFonts w:ascii="Sylfaen" w:hAnsi="Sylfaen"/>
        </w:rPr>
      </w:pPr>
    </w:p>
    <w:p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ტენდერის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საკითხებთან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დაკავშირებით</w:t>
      </w:r>
      <w:r w:rsidRPr="0022788F">
        <w:rPr>
          <w:rFonts w:ascii="Sylfaen" w:eastAsia="Times New Roman" w:hAnsi="Sylfaen" w:cs="Calibri"/>
          <w:color w:val="000000"/>
        </w:rPr>
        <w:t xml:space="preserve">, </w:t>
      </w:r>
      <w:r w:rsidRPr="0022788F">
        <w:rPr>
          <w:rFonts w:ascii="Sylfaen" w:eastAsia="Times New Roman" w:hAnsi="Sylfaen" w:cs="Sylfaen"/>
          <w:color w:val="000000"/>
        </w:rPr>
        <w:t>გთხოვთ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წერილობით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მიმართოთ</w:t>
      </w:r>
      <w:r w:rsidRPr="0022788F">
        <w:rPr>
          <w:rFonts w:ascii="Sylfaen" w:eastAsia="Times New Roman" w:hAnsi="Sylfaen" w:cs="Calibri"/>
          <w:color w:val="000000"/>
        </w:rPr>
        <w:t>:</w:t>
      </w:r>
    </w:p>
    <w:p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71"/>
        <w:gridCol w:w="976"/>
        <w:gridCol w:w="976"/>
        <w:gridCol w:w="976"/>
      </w:tblGrid>
      <w:tr w:rsidR="006B4A83" w:rsidRPr="0022788F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AD37FE" w:rsidRDefault="00AD37FE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ნათია ვაშაძე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>.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22788F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.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22788F">
              <w:rPr>
                <w:rFonts w:ascii="Sylfaen" w:eastAsia="Times New Roman" w:hAnsi="Sylfaen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11C24BE4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22788F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22788F" w:rsidRDefault="006B4A83" w:rsidP="006B4A83">
                  <w:pPr>
                    <w:spacing w:after="0" w:line="240" w:lineRule="auto"/>
                    <w:rPr>
                      <w:rFonts w:ascii="Sylfaen" w:eastAsia="Times New Roman" w:hAnsi="Sylfaen" w:cs="Calibri"/>
                      <w:color w:val="000000"/>
                    </w:rPr>
                  </w:pPr>
                  <w:r w:rsidRPr="0022788F">
                    <w:rPr>
                      <w:rFonts w:ascii="Sylfaen" w:eastAsia="Times New Roman" w:hAnsi="Sylfaen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B86EE6" w:rsidP="00C070C8">
            <w:pPr>
              <w:spacing w:after="0" w:line="240" w:lineRule="auto"/>
              <w:rPr>
                <w:rFonts w:ascii="Sylfaen" w:eastAsia="Times New Roman" w:hAnsi="Sylfaen" w:cs="Calibri"/>
                <w:color w:val="0000FF"/>
                <w:u w:val="single"/>
              </w:rPr>
            </w:pPr>
            <w:hyperlink r:id="rId7" w:history="1">
              <w:r w:rsidR="00C070C8" w:rsidRPr="0022788F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</w:rPr>
                <w:t xml:space="preserve">: 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</w:rPr>
                <w:t>@ge.anadoluefes.com</w:t>
              </w:r>
            </w:hyperlink>
          </w:p>
        </w:tc>
      </w:tr>
    </w:tbl>
    <w:p w:rsidR="006B4A83" w:rsidRPr="0022788F" w:rsidRDefault="006B4A83" w:rsidP="006B4A83">
      <w:pPr>
        <w:rPr>
          <w:rFonts w:ascii="Sylfaen" w:hAnsi="Sylfaen"/>
        </w:rPr>
      </w:pPr>
    </w:p>
    <w:sectPr w:rsidR="006B4A83" w:rsidRPr="0022788F" w:rsidSect="006C684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041" w:rsidRDefault="00587041" w:rsidP="006B4A83">
      <w:pPr>
        <w:spacing w:after="0" w:line="240" w:lineRule="auto"/>
      </w:pPr>
      <w:r>
        <w:separator/>
      </w:r>
    </w:p>
  </w:endnote>
  <w:endnote w:type="continuationSeparator" w:id="0">
    <w:p w:rsidR="00587041" w:rsidRDefault="00587041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041" w:rsidRDefault="00587041" w:rsidP="006B4A83">
      <w:pPr>
        <w:spacing w:after="0" w:line="240" w:lineRule="auto"/>
      </w:pPr>
      <w:r>
        <w:separator/>
      </w:r>
    </w:p>
  </w:footnote>
  <w:footnote w:type="continuationSeparator" w:id="0">
    <w:p w:rsidR="00587041" w:rsidRDefault="00587041" w:rsidP="006B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875" w:rsidRDefault="00667875">
    <w:pPr>
      <w:pStyle w:val="Header"/>
    </w:pPr>
    <w:r>
      <w:rPr>
        <w:noProof/>
      </w:rPr>
      <w:drawing>
        <wp:inline distT="0" distB="0" distL="0" distR="0" wp14:anchorId="2309D14F" wp14:editId="4AAF9AC4">
          <wp:extent cx="828675" cy="59191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-new-natakhtari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693" cy="593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31CDC95E" wp14:editId="3EB2E27B">
          <wp:extent cx="552450" cy="561894"/>
          <wp:effectExtent l="0" t="0" r="0" b="0"/>
          <wp:docPr id="5" name="Picture 5" descr="Description: epo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eposta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29" cy="570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0B8F"/>
    <w:rsid w:val="00086084"/>
    <w:rsid w:val="00091825"/>
    <w:rsid w:val="000A1669"/>
    <w:rsid w:val="000C24DD"/>
    <w:rsid w:val="0013217A"/>
    <w:rsid w:val="001426DF"/>
    <w:rsid w:val="001716E7"/>
    <w:rsid w:val="00182351"/>
    <w:rsid w:val="001845CF"/>
    <w:rsid w:val="001A7AA8"/>
    <w:rsid w:val="00203987"/>
    <w:rsid w:val="0022788F"/>
    <w:rsid w:val="00271896"/>
    <w:rsid w:val="00291296"/>
    <w:rsid w:val="002928DD"/>
    <w:rsid w:val="002979E9"/>
    <w:rsid w:val="002A3BAD"/>
    <w:rsid w:val="002B5B15"/>
    <w:rsid w:val="002C2A37"/>
    <w:rsid w:val="002D52A2"/>
    <w:rsid w:val="002D6B99"/>
    <w:rsid w:val="002E44A8"/>
    <w:rsid w:val="002E5B7C"/>
    <w:rsid w:val="003200CB"/>
    <w:rsid w:val="003A02DB"/>
    <w:rsid w:val="00426A72"/>
    <w:rsid w:val="00436431"/>
    <w:rsid w:val="004565BA"/>
    <w:rsid w:val="00462BE5"/>
    <w:rsid w:val="0046670E"/>
    <w:rsid w:val="0047362F"/>
    <w:rsid w:val="004A283F"/>
    <w:rsid w:val="004C6C13"/>
    <w:rsid w:val="004D05BC"/>
    <w:rsid w:val="005267C6"/>
    <w:rsid w:val="00545BBC"/>
    <w:rsid w:val="00565A2B"/>
    <w:rsid w:val="00580955"/>
    <w:rsid w:val="00580CBB"/>
    <w:rsid w:val="00587041"/>
    <w:rsid w:val="00594E86"/>
    <w:rsid w:val="005D3F36"/>
    <w:rsid w:val="005E662E"/>
    <w:rsid w:val="0061577E"/>
    <w:rsid w:val="00634CE5"/>
    <w:rsid w:val="00667875"/>
    <w:rsid w:val="00673E0A"/>
    <w:rsid w:val="00680408"/>
    <w:rsid w:val="006B4A83"/>
    <w:rsid w:val="006C6846"/>
    <w:rsid w:val="006D0BED"/>
    <w:rsid w:val="006D2FBD"/>
    <w:rsid w:val="006F270A"/>
    <w:rsid w:val="007013EE"/>
    <w:rsid w:val="007623EA"/>
    <w:rsid w:val="00771260"/>
    <w:rsid w:val="007736AF"/>
    <w:rsid w:val="007A46CA"/>
    <w:rsid w:val="007B7A61"/>
    <w:rsid w:val="007D2B3F"/>
    <w:rsid w:val="007E1A40"/>
    <w:rsid w:val="00814F01"/>
    <w:rsid w:val="008245CC"/>
    <w:rsid w:val="00830923"/>
    <w:rsid w:val="00853EC9"/>
    <w:rsid w:val="008574C1"/>
    <w:rsid w:val="00922B53"/>
    <w:rsid w:val="00944178"/>
    <w:rsid w:val="009C138D"/>
    <w:rsid w:val="009C5C6D"/>
    <w:rsid w:val="009F5CEA"/>
    <w:rsid w:val="00A06A8E"/>
    <w:rsid w:val="00A30A23"/>
    <w:rsid w:val="00A33E6E"/>
    <w:rsid w:val="00A5547C"/>
    <w:rsid w:val="00A65C7F"/>
    <w:rsid w:val="00A76770"/>
    <w:rsid w:val="00A9036C"/>
    <w:rsid w:val="00AD37FE"/>
    <w:rsid w:val="00AD45D6"/>
    <w:rsid w:val="00AD64D1"/>
    <w:rsid w:val="00AE6010"/>
    <w:rsid w:val="00AF0F05"/>
    <w:rsid w:val="00B0554A"/>
    <w:rsid w:val="00B13E36"/>
    <w:rsid w:val="00B15F4F"/>
    <w:rsid w:val="00B220C9"/>
    <w:rsid w:val="00B61FDF"/>
    <w:rsid w:val="00B656A7"/>
    <w:rsid w:val="00B807EF"/>
    <w:rsid w:val="00B86EE6"/>
    <w:rsid w:val="00B96F4B"/>
    <w:rsid w:val="00BB2721"/>
    <w:rsid w:val="00BB7E48"/>
    <w:rsid w:val="00BF4429"/>
    <w:rsid w:val="00C03B4E"/>
    <w:rsid w:val="00C070C8"/>
    <w:rsid w:val="00C10C8F"/>
    <w:rsid w:val="00C12260"/>
    <w:rsid w:val="00C265BD"/>
    <w:rsid w:val="00C61837"/>
    <w:rsid w:val="00CE1DA3"/>
    <w:rsid w:val="00CF32D8"/>
    <w:rsid w:val="00D45B46"/>
    <w:rsid w:val="00D672EC"/>
    <w:rsid w:val="00D7709B"/>
    <w:rsid w:val="00D863AB"/>
    <w:rsid w:val="00D95F43"/>
    <w:rsid w:val="00D95FF5"/>
    <w:rsid w:val="00D96731"/>
    <w:rsid w:val="00DA5214"/>
    <w:rsid w:val="00DB1D52"/>
    <w:rsid w:val="00DF11E7"/>
    <w:rsid w:val="00E0373F"/>
    <w:rsid w:val="00E17ADE"/>
    <w:rsid w:val="00E83FA0"/>
    <w:rsid w:val="00EA3945"/>
    <w:rsid w:val="00EA5DB8"/>
    <w:rsid w:val="00EC006D"/>
    <w:rsid w:val="00EF1135"/>
    <w:rsid w:val="00F23277"/>
    <w:rsid w:val="00F360A0"/>
    <w:rsid w:val="00F64AD7"/>
    <w:rsid w:val="00F72FFB"/>
    <w:rsid w:val="00FB0E92"/>
    <w:rsid w:val="00FF0778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A83"/>
  </w:style>
  <w:style w:type="paragraph" w:styleId="Footer">
    <w:name w:val="footer"/>
    <w:basedOn w:val="Normal"/>
    <w:link w:val="FooterChar"/>
    <w:uiPriority w:val="99"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gif@01D107F3.AC821A70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Natia Vashadze</cp:lastModifiedBy>
  <cp:revision>25</cp:revision>
  <dcterms:created xsi:type="dcterms:W3CDTF">2014-11-26T07:44:00Z</dcterms:created>
  <dcterms:modified xsi:type="dcterms:W3CDTF">2017-12-13T20:12:00Z</dcterms:modified>
</cp:coreProperties>
</file>